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56" w:rsidRPr="00B4708E" w:rsidRDefault="00643156" w:rsidP="00643156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更新申請書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Default="00643156" w:rsidP="006431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  <w:bookmarkStart w:id="0" w:name="_GoBack"/>
      <w:bookmarkEnd w:id="0"/>
    </w:p>
    <w:p w:rsidR="00643156" w:rsidRPr="0065499B" w:rsidRDefault="00643156" w:rsidP="00643156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643156" w:rsidTr="009A6A41">
        <w:trPr>
          <w:trHeight w:val="611"/>
          <w:jc w:val="right"/>
        </w:trPr>
        <w:tc>
          <w:tcPr>
            <w:tcW w:w="900" w:type="pct"/>
          </w:tcPr>
          <w:p w:rsidR="00643156" w:rsidRDefault="00643156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</w:tcPr>
          <w:p w:rsidR="00643156" w:rsidRDefault="00643156" w:rsidP="009A6A41">
            <w:pPr>
              <w:jc w:val="left"/>
            </w:pPr>
          </w:p>
        </w:tc>
      </w:tr>
      <w:tr w:rsidR="00643156" w:rsidTr="009A6A41">
        <w:trPr>
          <w:jc w:val="right"/>
        </w:trPr>
        <w:tc>
          <w:tcPr>
            <w:tcW w:w="9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643156" w:rsidRDefault="00643156" w:rsidP="009A6A41">
            <w:pPr>
              <w:jc w:val="center"/>
            </w:pPr>
          </w:p>
        </w:tc>
      </w:tr>
    </w:tbl>
    <w:p w:rsidR="00643156" w:rsidRPr="0065499B" w:rsidRDefault="00643156" w:rsidP="00643156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提供実施要綱第８</w:t>
      </w:r>
      <w:r w:rsidRPr="0065499B">
        <w:rPr>
          <w:rFonts w:hint="eastAsia"/>
          <w:color w:val="000000" w:themeColor="text1"/>
        </w:rPr>
        <w:t>条の規定により、</w:t>
      </w:r>
      <w:r>
        <w:rPr>
          <w:rFonts w:hint="eastAsia"/>
          <w:color w:val="000000" w:themeColor="text1"/>
        </w:rPr>
        <w:t>情報登録事業者名簿への登録を更新</w:t>
      </w:r>
      <w:r w:rsidRPr="0065499B">
        <w:rPr>
          <w:rFonts w:hint="eastAsia"/>
          <w:color w:val="000000" w:themeColor="text1"/>
        </w:rPr>
        <w:t>します。</w:t>
      </w:r>
    </w:p>
    <w:p w:rsidR="00643156" w:rsidRDefault="00643156" w:rsidP="00643156">
      <w:pPr>
        <w:rPr>
          <w:color w:val="000000" w:themeColor="text1"/>
        </w:rPr>
      </w:pPr>
    </w:p>
    <w:p w:rsidR="00643156" w:rsidRDefault="00643156" w:rsidP="00643156">
      <w:pPr>
        <w:rPr>
          <w:color w:val="000000" w:themeColor="text1"/>
        </w:rPr>
      </w:pPr>
    </w:p>
    <w:p w:rsidR="00643156" w:rsidRPr="00B4708E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登録番号　　　第　　　　　　　　号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  <w:u w:val="single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43156" w:rsidRDefault="00643156" w:rsidP="00643156">
      <w:pPr>
        <w:rPr>
          <w:color w:val="000000" w:themeColor="text1"/>
        </w:rPr>
      </w:pPr>
    </w:p>
    <w:sectPr w:rsidR="00643156" w:rsidRPr="00643156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4E758A">
      <w:rPr>
        <w:rFonts w:hint="eastAsia"/>
        <w:kern w:val="0"/>
        <w:sz w:val="18"/>
        <w:szCs w:val="18"/>
      </w:rPr>
      <w:t>6</w:t>
    </w:r>
    <w:r>
      <w:rPr>
        <w:rFonts w:hint="eastAsia"/>
        <w:kern w:val="0"/>
        <w:sz w:val="18"/>
        <w:szCs w:val="18"/>
      </w:rPr>
      <w:t>号（第</w:t>
    </w:r>
    <w:r w:rsidR="004E758A">
      <w:rPr>
        <w:rFonts w:hint="eastAsia"/>
        <w:kern w:val="0"/>
        <w:sz w:val="18"/>
        <w:szCs w:val="18"/>
      </w:rPr>
      <w:t>8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58A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0833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CCD2D9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